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FE" w:rsidRPr="00B13479" w:rsidRDefault="00382AFE" w:rsidP="00382AFE">
      <w:pPr>
        <w:spacing w:after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BB7FE7">
        <w:rPr>
          <w:rFonts w:ascii="Times New Roman" w:hAnsi="Times New Roman"/>
          <w:b/>
          <w:bCs/>
          <w:iCs/>
          <w:sz w:val="24"/>
          <w:szCs w:val="24"/>
        </w:rPr>
        <w:t xml:space="preserve">ПРИЛОЖЕНИЕ  </w:t>
      </w:r>
      <w:r>
        <w:rPr>
          <w:rFonts w:ascii="Times New Roman" w:hAnsi="Times New Roman"/>
          <w:b/>
          <w:bCs/>
          <w:iCs/>
          <w:sz w:val="24"/>
          <w:szCs w:val="24"/>
        </w:rPr>
        <w:t>6</w:t>
      </w:r>
    </w:p>
    <w:p w:rsidR="00382AFE" w:rsidRPr="00803DE4" w:rsidRDefault="00382AFE" w:rsidP="00382AFE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803DE4">
        <w:rPr>
          <w:rFonts w:ascii="Times New Roman" w:hAnsi="Times New Roman"/>
          <w:bCs/>
          <w:iCs/>
          <w:sz w:val="24"/>
          <w:szCs w:val="24"/>
        </w:rPr>
        <w:t xml:space="preserve">к основной образовательной программе </w:t>
      </w:r>
    </w:p>
    <w:p w:rsidR="00382AFE" w:rsidRPr="00803DE4" w:rsidRDefault="00382AFE" w:rsidP="00382AFE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основного</w:t>
      </w:r>
      <w:r w:rsidRPr="00803DE4">
        <w:rPr>
          <w:rFonts w:ascii="Times New Roman" w:hAnsi="Times New Roman"/>
          <w:bCs/>
          <w:iCs/>
          <w:sz w:val="24"/>
          <w:szCs w:val="24"/>
        </w:rPr>
        <w:t xml:space="preserve"> общего образования</w:t>
      </w:r>
    </w:p>
    <w:p w:rsidR="00382AFE" w:rsidRPr="00803DE4" w:rsidRDefault="00382AFE" w:rsidP="00382AFE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803DE4">
        <w:rPr>
          <w:rFonts w:ascii="Times New Roman" w:hAnsi="Times New Roman"/>
          <w:bCs/>
          <w:iCs/>
          <w:sz w:val="24"/>
          <w:szCs w:val="24"/>
        </w:rPr>
        <w:t>МКОУ БСШ № 4,</w:t>
      </w:r>
    </w:p>
    <w:p w:rsidR="00382AFE" w:rsidRPr="00803DE4" w:rsidRDefault="00382AFE" w:rsidP="00382AFE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803DE4">
        <w:rPr>
          <w:rFonts w:ascii="Times New Roman" w:hAnsi="Times New Roman"/>
          <w:bCs/>
          <w:iCs/>
          <w:sz w:val="24"/>
          <w:szCs w:val="24"/>
        </w:rPr>
        <w:t>утверждено приказом директора</w:t>
      </w:r>
    </w:p>
    <w:p w:rsidR="00382AFE" w:rsidRPr="00803DE4" w:rsidRDefault="00382AFE" w:rsidP="00382AFE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1C02B2">
        <w:rPr>
          <w:rFonts w:ascii="Times New Roman" w:hAnsi="Times New Roman"/>
          <w:bCs/>
          <w:iCs/>
          <w:sz w:val="24"/>
          <w:szCs w:val="24"/>
        </w:rPr>
        <w:t>№ 117 от 31.08.2023 г</w:t>
      </w:r>
      <w:r w:rsidRPr="00803DE4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56"/>
          <w:szCs w:val="56"/>
        </w:rPr>
      </w:pPr>
    </w:p>
    <w:p w:rsidR="00382AFE" w:rsidRPr="00726683" w:rsidRDefault="00382AFE" w:rsidP="00382AFE">
      <w:pPr>
        <w:spacing w:after="0" w:line="240" w:lineRule="auto"/>
        <w:jc w:val="center"/>
        <w:rPr>
          <w:rFonts w:ascii="Times New Roman" w:hAnsi="Times New Roman"/>
          <w:b/>
          <w:noProof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</w:rPr>
        <w:t>ПЛАН ВНЕУРОЧНОЙ ДЕЯТЕЛЬНОСТИ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  <w:t xml:space="preserve">ДЛЯ </w:t>
      </w:r>
      <w:r>
        <w:rPr>
          <w:rFonts w:ascii="Times New Roman" w:hAnsi="Times New Roman"/>
          <w:b/>
          <w:noProof/>
          <w:sz w:val="56"/>
          <w:szCs w:val="56"/>
        </w:rPr>
        <w:t xml:space="preserve"> 5-</w:t>
      </w:r>
      <w:r w:rsidRPr="001C02B2">
        <w:rPr>
          <w:rFonts w:ascii="Times New Roman" w:hAnsi="Times New Roman"/>
          <w:b/>
          <w:noProof/>
          <w:sz w:val="56"/>
          <w:szCs w:val="56"/>
        </w:rPr>
        <w:t>9</w:t>
      </w:r>
      <w:r w:rsidRPr="00726683">
        <w:rPr>
          <w:rFonts w:ascii="Times New Roman" w:hAnsi="Times New Roman"/>
          <w:b/>
          <w:noProof/>
          <w:sz w:val="56"/>
          <w:szCs w:val="56"/>
        </w:rPr>
        <w:t xml:space="preserve">  КЛАССОВ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  <w:t>ОСНОВНОГО  ОБЩЕГО ОБРАЗОВАНИЯ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  <w:t>В СООТВЕТСТВИИ С ФГОС</w:t>
      </w:r>
    </w:p>
    <w:p w:rsidR="00382AFE" w:rsidRPr="00726683" w:rsidRDefault="00382AFE" w:rsidP="00382AFE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382AFE" w:rsidRPr="00726683" w:rsidRDefault="00382AFE" w:rsidP="00382AFE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на 2023-2024 учебный год</w:t>
      </w:r>
    </w:p>
    <w:p w:rsidR="00382AFE" w:rsidRDefault="00382AFE" w:rsidP="0038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2AFE" w:rsidRDefault="00382AFE" w:rsidP="00382A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349F2" w:rsidRPr="00711A7E" w:rsidRDefault="00A349F2" w:rsidP="00A349F2">
      <w:pPr>
        <w:spacing w:after="0"/>
        <w:ind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План внеурочной деятельности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СанПин 2.4.2.3648-20, обеспечивает широту развития личности обучающихся, учитывает социокультурные потребности и возможности образовательной организации. План составлен с учетом мнения всех участников образовательного процесса и возможностей школы.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Модель организации внеурочной деятельнос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ти МКОУ Богучанская СШ № 4 </w:t>
      </w: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план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 (п. 18.3.1.2 ФГОС ООО).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Обучающиеся имеют право на посещение по своему выбору мероприятий, которые проводятся в школе и не предусмотрены учебным планом, в порядке, установленном локальным актом (часть 4 статьи 34 Федерального закона «Об образовании в Российской Федерации»).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целях учета интересов и потребностей обучающихся, достижения планируемых результатов основной образовательной программы основного общего образования в часы внеурочной деятельности индивидуально для каждого ученика могут быть зачтены часы программ дополнительного образования, которые осваивает обучающийся как в своей общеобразовательной организации, так и в других образовательных организациях. </w:t>
      </w:r>
    </w:p>
    <w:p w:rsidR="00A349F2" w:rsidRPr="00711A7E" w:rsidRDefault="00A349F2" w:rsidP="00A349F2">
      <w:pPr>
        <w:spacing w:after="0"/>
        <w:ind w:left="-567" w:firstLine="127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Основные принципы плана внеурочной деятельности: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учет познавательных потребностей обучающихся и социального заказа родителей;</w:t>
      </w:r>
    </w:p>
    <w:p w:rsidR="00A349F2" w:rsidRPr="00711A7E" w:rsidRDefault="00A349F2" w:rsidP="00A349F2">
      <w:pPr>
        <w:spacing w:after="0"/>
        <w:ind w:left="-567" w:firstLine="127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 </w:t>
      </w: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учет кадрового потенциала образовательного учреждения;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построение образовательного процесса в соответствии с санитарно-гигиеническими нормами;</w:t>
      </w:r>
    </w:p>
    <w:p w:rsidR="00A349F2" w:rsidRPr="00711A7E" w:rsidRDefault="00A349F2" w:rsidP="00A349F2">
      <w:pPr>
        <w:spacing w:after="0"/>
        <w:ind w:left="-567" w:firstLine="127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соблюдение преемственности и перспективности обучения.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1A7E">
        <w:rPr>
          <w:rFonts w:ascii="Times New Roman" w:hAnsi="Times New Roman"/>
          <w:b/>
          <w:color w:val="000000" w:themeColor="text1"/>
          <w:sz w:val="28"/>
          <w:szCs w:val="28"/>
        </w:rPr>
        <w:t>Целью внеурочной деятельност</w:t>
      </w:r>
      <w:r w:rsidRPr="00711A7E">
        <w:rPr>
          <w:rFonts w:ascii="Times New Roman" w:hAnsi="Times New Roman"/>
          <w:color w:val="000000" w:themeColor="text1"/>
          <w:sz w:val="28"/>
          <w:szCs w:val="28"/>
        </w:rPr>
        <w:t xml:space="preserve">и в школе является создание условий для самоопределения, самовыражения учащихся, проявления и развития их творческих способностей, </w:t>
      </w: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Внеурочная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деятельность в МКОУ Богучанской СШ № 4 </w:t>
      </w:r>
      <w:r w:rsidRPr="00711A7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решает следующие задачи</w:t>
      </w: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A349F2" w:rsidRPr="00711A7E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A349F2" w:rsidRPr="00420970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1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4209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ориентировать обучающихся, проявляющих особый интерес к тем или иным видам деятельности, на развитие своих способностей.</w:t>
      </w:r>
    </w:p>
    <w:p w:rsidR="00A349F2" w:rsidRPr="00420970" w:rsidRDefault="00A349F2" w:rsidP="00A349F2">
      <w:pPr>
        <w:spacing w:after="0"/>
        <w:ind w:firstLine="70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970">
        <w:rPr>
          <w:rFonts w:ascii="Times New Roman" w:hAnsi="Times New Roman"/>
          <w:color w:val="000000" w:themeColor="text1"/>
          <w:sz w:val="28"/>
          <w:szCs w:val="28"/>
        </w:rPr>
        <w:t xml:space="preserve">При организации внеурочной деятельности учащихся  используются возможности учреждений дополнительного образования, культуры, спорта и других организаций. </w:t>
      </w:r>
    </w:p>
    <w:p w:rsidR="00A349F2" w:rsidRPr="00420970" w:rsidRDefault="00A349F2" w:rsidP="00A349F2">
      <w:pPr>
        <w:spacing w:after="0"/>
        <w:ind w:firstLine="6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970">
        <w:rPr>
          <w:rFonts w:ascii="Times New Roman" w:hAnsi="Times New Roman"/>
          <w:color w:val="000000" w:themeColor="text1"/>
          <w:sz w:val="28"/>
          <w:szCs w:val="28"/>
        </w:rPr>
        <w:t xml:space="preserve">В период каникул для продолжения внеурочной деятельности могут использоваться возможности экскурсий.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</w:t>
      </w:r>
    </w:p>
    <w:p w:rsidR="00A349F2" w:rsidRPr="00420970" w:rsidRDefault="00A349F2" w:rsidP="00A349F2">
      <w:pPr>
        <w:spacing w:after="0"/>
        <w:ind w:firstLine="69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970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олимпиады, конкурсы, соревнования и другие. </w:t>
      </w:r>
    </w:p>
    <w:p w:rsidR="005D43C9" w:rsidRPr="00A349F2" w:rsidRDefault="005D43C9" w:rsidP="00382A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349F2">
        <w:rPr>
          <w:rFonts w:ascii="Times New Roman" w:hAnsi="Times New Roman" w:cs="Times New Roman"/>
          <w:color w:val="000000"/>
          <w:sz w:val="28"/>
          <w:szCs w:val="24"/>
        </w:rPr>
        <w:t xml:space="preserve">Для организации внеурочной деятельности выбрана </w:t>
      </w:r>
      <w:r w:rsidRPr="00A349F2">
        <w:rPr>
          <w:rFonts w:ascii="Times New Roman" w:hAnsi="Times New Roman" w:cs="Times New Roman"/>
          <w:b/>
          <w:color w:val="000000"/>
          <w:sz w:val="28"/>
          <w:szCs w:val="24"/>
        </w:rPr>
        <w:t>оптимизационная</w:t>
      </w:r>
      <w:r w:rsidRPr="00A349F2">
        <w:rPr>
          <w:rFonts w:ascii="Times New Roman" w:hAnsi="Times New Roman" w:cs="Times New Roman"/>
          <w:color w:val="000000"/>
          <w:sz w:val="28"/>
          <w:szCs w:val="24"/>
        </w:rPr>
        <w:t xml:space="preserve"> модель.</w:t>
      </w:r>
    </w:p>
    <w:p w:rsidR="005D43C9" w:rsidRPr="00A349F2" w:rsidRDefault="005D43C9" w:rsidP="00382A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>Модель внеурочной деятельности на основе оптимизации всех внутренних ресурсов предполагает, что в ее реализации принимают участие педагоги школы (классные руководители, иные педагогические работники МКОУ Богучанской СШ №4: учителя, педагог-психолог, педагог-библиотекарь, педагоги дополнительного образования).</w:t>
      </w:r>
    </w:p>
    <w:p w:rsidR="005D43C9" w:rsidRPr="00A349F2" w:rsidRDefault="005D43C9" w:rsidP="00382A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349F2">
        <w:rPr>
          <w:rFonts w:ascii="Times New Roman" w:hAnsi="Times New Roman" w:cs="Times New Roman"/>
          <w:color w:val="000000"/>
          <w:sz w:val="28"/>
          <w:szCs w:val="24"/>
        </w:rPr>
        <w:t>Координирующую роль на уровне класса выполняет классный руководитель, который:</w:t>
      </w:r>
    </w:p>
    <w:p w:rsidR="005D43C9" w:rsidRPr="00A349F2" w:rsidRDefault="005D43C9" w:rsidP="00382A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349F2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– </w:t>
      </w:r>
      <w:r w:rsidRPr="00A349F2">
        <w:rPr>
          <w:rFonts w:ascii="Times New Roman" w:hAnsi="Times New Roman" w:cs="Times New Roman"/>
          <w:color w:val="000000"/>
          <w:sz w:val="28"/>
          <w:szCs w:val="24"/>
        </w:rPr>
        <w:t>взаимодействует с педагогическими работниками школы;</w:t>
      </w:r>
    </w:p>
    <w:p w:rsidR="005D43C9" w:rsidRPr="00A349F2" w:rsidRDefault="005D43C9" w:rsidP="00382A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349F2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– </w:t>
      </w:r>
      <w:r w:rsidRPr="00A349F2">
        <w:rPr>
          <w:rFonts w:ascii="Times New Roman" w:hAnsi="Times New Roman" w:cs="Times New Roman"/>
          <w:color w:val="000000"/>
          <w:sz w:val="28"/>
          <w:szCs w:val="24"/>
        </w:rPr>
        <w:t>организует в классном коллективе систему отношений через разнообразныеформы воспитывающей деятельности;</w:t>
      </w:r>
    </w:p>
    <w:p w:rsidR="005D43C9" w:rsidRPr="00A349F2" w:rsidRDefault="005D43C9" w:rsidP="00382A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349F2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– </w:t>
      </w:r>
      <w:r w:rsidRPr="00A349F2">
        <w:rPr>
          <w:rFonts w:ascii="Times New Roman" w:hAnsi="Times New Roman" w:cs="Times New Roman"/>
          <w:color w:val="000000"/>
          <w:sz w:val="28"/>
          <w:szCs w:val="24"/>
        </w:rPr>
        <w:t>организует социально значимую, творческую деятельность обучающихся.</w:t>
      </w:r>
    </w:p>
    <w:p w:rsidR="005D43C9" w:rsidRPr="00A349F2" w:rsidRDefault="005D43C9" w:rsidP="00382AF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349F2">
        <w:rPr>
          <w:rFonts w:ascii="Times New Roman" w:hAnsi="Times New Roman" w:cs="Times New Roman"/>
          <w:color w:val="000000"/>
          <w:sz w:val="28"/>
          <w:szCs w:val="24"/>
        </w:rPr>
        <w:t xml:space="preserve">Использование ресурсов школы позволяет создавать для обучающегося особое образовательное пространство в микросоциуме - ближайшей среде жизнедеятельности ребенка, помогающей развивать интересы, успешно </w:t>
      </w:r>
      <w:r w:rsidRPr="00A349F2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проходить социализацию, осваивать нравственные ценности, обеспечивать успешную адаптацию к современным социокультурным условиям.</w:t>
      </w:r>
    </w:p>
    <w:p w:rsidR="005D43C9" w:rsidRPr="00A349F2" w:rsidRDefault="005D43C9" w:rsidP="00382AF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 xml:space="preserve">В рамках реализации </w:t>
      </w:r>
      <w:r w:rsidRPr="00A349F2">
        <w:rPr>
          <w:rFonts w:ascii="Times New Roman" w:hAnsi="Times New Roman" w:cs="Times New Roman"/>
          <w:b/>
          <w:sz w:val="28"/>
          <w:szCs w:val="24"/>
        </w:rPr>
        <w:t>оптимизационной</w:t>
      </w:r>
      <w:r w:rsidRPr="00A349F2">
        <w:rPr>
          <w:rFonts w:ascii="Times New Roman" w:hAnsi="Times New Roman" w:cs="Times New Roman"/>
          <w:sz w:val="28"/>
          <w:szCs w:val="24"/>
        </w:rPr>
        <w:t xml:space="preserve"> модели внеурочной деятельности планвнеурочной деятельности МКОУ Богучанской школы № 4 предусматривает </w:t>
      </w:r>
      <w:r w:rsidRPr="00A349F2">
        <w:rPr>
          <w:rFonts w:ascii="Times New Roman" w:hAnsi="Times New Roman" w:cs="Times New Roman"/>
          <w:b/>
          <w:sz w:val="28"/>
          <w:szCs w:val="24"/>
        </w:rPr>
        <w:t>регулярные</w:t>
      </w:r>
      <w:r w:rsidRPr="00A349F2">
        <w:rPr>
          <w:rFonts w:ascii="Times New Roman" w:hAnsi="Times New Roman" w:cs="Times New Roman"/>
          <w:sz w:val="28"/>
          <w:szCs w:val="24"/>
        </w:rPr>
        <w:t xml:space="preserve"> внеурочные занятия обучающихся, которые проводятся с четко фиксируемой периодичностью (один, два или несколько часов в неделю) и в четко установленное время (в определенные дни недели в определенные часы) в соответствии с расписанием занятия внеурочной деятельностью, утверждаемого приказом директора МКОУ Богучанской школы № 4, и </w:t>
      </w:r>
      <w:r w:rsidRPr="00A349F2">
        <w:rPr>
          <w:rFonts w:ascii="Times New Roman" w:hAnsi="Times New Roman" w:cs="Times New Roman"/>
          <w:b/>
          <w:sz w:val="28"/>
          <w:szCs w:val="24"/>
        </w:rPr>
        <w:t>нерегулярные</w:t>
      </w:r>
      <w:r w:rsidRPr="00A349F2">
        <w:rPr>
          <w:rFonts w:ascii="Times New Roman" w:hAnsi="Times New Roman" w:cs="Times New Roman"/>
          <w:sz w:val="28"/>
          <w:szCs w:val="24"/>
        </w:rPr>
        <w:t xml:space="preserve"> внеурочные занятия обучающихся, которые планируются и реализуются в соответствии с  календарным планом воспитательной работы МКОУ Богучанской школы № 4.</w:t>
      </w:r>
    </w:p>
    <w:p w:rsidR="005D43C9" w:rsidRPr="00A349F2" w:rsidRDefault="005D43C9" w:rsidP="00382A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1700 часов за пять лет обучения) с учетом интересов обучающихся и возможностей МКОУ Богучанской школы № 4.</w:t>
      </w:r>
    </w:p>
    <w:p w:rsidR="005D43C9" w:rsidRPr="00382AFE" w:rsidRDefault="005D43C9" w:rsidP="00382A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3C9" w:rsidRPr="00382AFE" w:rsidRDefault="005D43C9" w:rsidP="00382A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3C9" w:rsidRPr="00A349F2" w:rsidRDefault="005D43C9" w:rsidP="00382AFE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 xml:space="preserve">Максимально допустимый недельный объем нагрузки внеурочной деятельности (в академических часах) в 6-9 классах независимо от продолжительности учебной недели составляет </w:t>
      </w:r>
      <w:r w:rsidRPr="00A349F2">
        <w:rPr>
          <w:rFonts w:ascii="Times New Roman" w:hAnsi="Times New Roman" w:cs="Times New Roman"/>
          <w:b/>
          <w:sz w:val="28"/>
          <w:szCs w:val="24"/>
        </w:rPr>
        <w:t>не более 10 часов</w:t>
      </w:r>
      <w:r w:rsidRPr="00A349F2">
        <w:rPr>
          <w:rFonts w:ascii="Times New Roman" w:hAnsi="Times New Roman" w:cs="Times New Roman"/>
          <w:sz w:val="28"/>
          <w:szCs w:val="24"/>
        </w:rPr>
        <w:t>.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tbl>
      <w:tblPr>
        <w:tblStyle w:val="a4"/>
        <w:tblW w:w="9571" w:type="dxa"/>
        <w:tblLook w:val="04A0"/>
      </w:tblPr>
      <w:tblGrid>
        <w:gridCol w:w="1671"/>
        <w:gridCol w:w="1196"/>
        <w:gridCol w:w="1339"/>
        <w:gridCol w:w="1339"/>
        <w:gridCol w:w="1339"/>
        <w:gridCol w:w="1340"/>
        <w:gridCol w:w="1347"/>
      </w:tblGrid>
      <w:tr w:rsidR="005D43C9" w:rsidRPr="00382AFE" w:rsidTr="005D43C9"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D43C9" w:rsidRPr="00382AFE" w:rsidRDefault="005D43C9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5D43C9" w:rsidRPr="00382AFE" w:rsidRDefault="005D43C9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5D43C9" w:rsidRPr="00382AFE" w:rsidRDefault="005D43C9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5D43C9" w:rsidRPr="00382AFE" w:rsidRDefault="005D43C9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5D43C9" w:rsidRPr="00382AFE" w:rsidRDefault="005D43C9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5D43C9" w:rsidRPr="00382AFE" w:rsidRDefault="005D43C9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 xml:space="preserve">Всего </w:t>
            </w:r>
            <w:r w:rsidRPr="00382AFE">
              <w:rPr>
                <w:b/>
                <w:sz w:val="24"/>
                <w:szCs w:val="24"/>
              </w:rPr>
              <w:br/>
              <w:t>(за 5 лет обучения)</w:t>
            </w:r>
          </w:p>
        </w:tc>
      </w:tr>
      <w:tr w:rsidR="005D43C9" w:rsidRPr="00382AFE" w:rsidTr="005D43C9">
        <w:tc>
          <w:tcPr>
            <w:tcW w:w="1671" w:type="dxa"/>
          </w:tcPr>
          <w:p w:rsidR="005D43C9" w:rsidRPr="00382AFE" w:rsidRDefault="005D43C9" w:rsidP="00382AFE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82AFE">
              <w:rPr>
                <w:color w:val="auto"/>
                <w:spacing w:val="0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196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340</w:t>
            </w:r>
          </w:p>
        </w:tc>
        <w:tc>
          <w:tcPr>
            <w:tcW w:w="1339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340</w:t>
            </w:r>
          </w:p>
        </w:tc>
        <w:tc>
          <w:tcPr>
            <w:tcW w:w="1339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340</w:t>
            </w:r>
          </w:p>
        </w:tc>
        <w:tc>
          <w:tcPr>
            <w:tcW w:w="1339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340</w:t>
            </w:r>
          </w:p>
        </w:tc>
        <w:tc>
          <w:tcPr>
            <w:tcW w:w="1340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340</w:t>
            </w:r>
          </w:p>
        </w:tc>
        <w:tc>
          <w:tcPr>
            <w:tcW w:w="1347" w:type="dxa"/>
            <w:vAlign w:val="center"/>
          </w:tcPr>
          <w:p w:rsidR="005D43C9" w:rsidRPr="00382AFE" w:rsidRDefault="005D43C9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1700</w:t>
            </w:r>
          </w:p>
        </w:tc>
      </w:tr>
      <w:tr w:rsidR="005D43C9" w:rsidRPr="00382AFE" w:rsidTr="005D43C9">
        <w:tc>
          <w:tcPr>
            <w:tcW w:w="1671" w:type="dxa"/>
          </w:tcPr>
          <w:p w:rsidR="005D43C9" w:rsidRPr="00382AFE" w:rsidRDefault="005D43C9" w:rsidP="00382AFE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82AFE">
              <w:rPr>
                <w:color w:val="auto"/>
                <w:spacing w:val="0"/>
                <w:sz w:val="24"/>
                <w:szCs w:val="24"/>
              </w:rPr>
              <w:t>Количество часов в неделю по классам (до)</w:t>
            </w:r>
          </w:p>
        </w:tc>
        <w:tc>
          <w:tcPr>
            <w:tcW w:w="1196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10</w:t>
            </w:r>
          </w:p>
        </w:tc>
        <w:tc>
          <w:tcPr>
            <w:tcW w:w="1340" w:type="dxa"/>
            <w:vAlign w:val="center"/>
          </w:tcPr>
          <w:p w:rsidR="005D43C9" w:rsidRPr="00382AFE" w:rsidRDefault="005D43C9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10</w:t>
            </w:r>
          </w:p>
        </w:tc>
        <w:tc>
          <w:tcPr>
            <w:tcW w:w="1347" w:type="dxa"/>
            <w:vAlign w:val="center"/>
          </w:tcPr>
          <w:p w:rsidR="005D43C9" w:rsidRPr="00382AFE" w:rsidRDefault="005D43C9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50</w:t>
            </w:r>
          </w:p>
        </w:tc>
      </w:tr>
    </w:tbl>
    <w:p w:rsidR="005D43C9" w:rsidRPr="00382AFE" w:rsidRDefault="005D43C9" w:rsidP="00382A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C9" w:rsidRPr="00A349F2" w:rsidRDefault="005D43C9" w:rsidP="00382AF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</w:t>
      </w:r>
      <w:r w:rsidRPr="00A349F2">
        <w:rPr>
          <w:rFonts w:ascii="Times New Roman" w:hAnsi="Times New Roman" w:cs="Times New Roman"/>
          <w:sz w:val="28"/>
          <w:szCs w:val="24"/>
        </w:rPr>
        <w:lastRenderedPageBreak/>
        <w:t>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организации, в походах, поездках и т. д.).</w:t>
      </w:r>
    </w:p>
    <w:p w:rsidR="005D43C9" w:rsidRPr="00A349F2" w:rsidRDefault="005D43C9" w:rsidP="00382AFE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49F2">
        <w:rPr>
          <w:rFonts w:ascii="Times New Roman" w:eastAsia="Calibri" w:hAnsi="Times New Roman" w:cs="Times New Roman"/>
          <w:sz w:val="28"/>
          <w:szCs w:val="24"/>
        </w:rPr>
        <w:t>При организации внеурочной деятельности обучающихся МКОУ Богучанской школы № 4 используются  возможности</w:t>
      </w:r>
      <w:r w:rsidRPr="00A349F2">
        <w:rPr>
          <w:rFonts w:ascii="Times New Roman" w:hAnsi="Times New Roman" w:cs="Times New Roman"/>
          <w:sz w:val="28"/>
          <w:szCs w:val="24"/>
        </w:rPr>
        <w:t xml:space="preserve">организаций дополнительного образования, работу ШСК, культуры, спорта </w:t>
      </w:r>
      <w:r w:rsidRPr="00A349F2">
        <w:rPr>
          <w:rFonts w:ascii="Times New Roman" w:eastAsia="Calibri" w:hAnsi="Times New Roman" w:cs="Times New Roman"/>
          <w:sz w:val="28"/>
          <w:szCs w:val="24"/>
        </w:rPr>
        <w:t>с</w:t>
      </w:r>
      <w:proofErr w:type="gramStart"/>
      <w:r w:rsidRPr="00A349F2">
        <w:rPr>
          <w:rFonts w:ascii="Times New Roman" w:eastAsia="Calibri" w:hAnsi="Times New Roman" w:cs="Times New Roman"/>
          <w:sz w:val="28"/>
          <w:szCs w:val="24"/>
        </w:rPr>
        <w:t>.Б</w:t>
      </w:r>
      <w:proofErr w:type="gramEnd"/>
      <w:r w:rsidRPr="00A349F2">
        <w:rPr>
          <w:rFonts w:ascii="Times New Roman" w:eastAsia="Calibri" w:hAnsi="Times New Roman" w:cs="Times New Roman"/>
          <w:sz w:val="28"/>
          <w:szCs w:val="24"/>
        </w:rPr>
        <w:t>огучаны.</w:t>
      </w:r>
    </w:p>
    <w:p w:rsidR="00F25DF6" w:rsidRPr="00A349F2" w:rsidRDefault="00F25DF6" w:rsidP="00382AFE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349F2">
        <w:rPr>
          <w:rFonts w:ascii="Times New Roman" w:hAnsi="Times New Roman" w:cs="Times New Roman"/>
          <w:b/>
          <w:sz w:val="28"/>
          <w:szCs w:val="24"/>
        </w:rPr>
        <w:t xml:space="preserve">Формы реализации внеурочной деятельности </w:t>
      </w:r>
    </w:p>
    <w:p w:rsidR="00F25DF6" w:rsidRPr="00A349F2" w:rsidRDefault="00F25DF6" w:rsidP="00382AFE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экскурсии, походы, деловые игры, мастерские.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В целях реализации плана внеурочной деятельности предусматривается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 и иные организации, обладающие необходимыми ресурсами. Комплектование групп для занятий внеурочной деятельностью осуществляется на основе выбора обучающимися.   </w:t>
      </w:r>
    </w:p>
    <w:p w:rsidR="00D6221F" w:rsidRPr="00A349F2" w:rsidRDefault="00F25DF6" w:rsidP="00382AFE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 xml:space="preserve">Расписание занятий по внеурочной деятельности формируется отдельно от расписания уроков. Продолжительность занятия внеурочной деятельности составляет 40-45 минут. Выбор занятий внеурочной деятельности для каждого обучающегося определяется его родителями (законными представителями) из предложенных курсов, проводимых педагогами Школы или курсами других организаций (дополнительное образование, культура и спорт). Чередование учебной и внеурочной деятельности устанавливается календарным учебным графиком. </w:t>
      </w:r>
    </w:p>
    <w:p w:rsidR="00F25DF6" w:rsidRPr="00A349F2" w:rsidRDefault="00F25DF6" w:rsidP="00382AFE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>Время, отведённое на внеурочную деятельность, не учитывается при определении максимальной допустимой недельной нагрузки обучающегос</w:t>
      </w:r>
      <w:r w:rsidR="001A2BF7" w:rsidRPr="00A349F2">
        <w:rPr>
          <w:rFonts w:ascii="Times New Roman" w:hAnsi="Times New Roman" w:cs="Times New Roman"/>
          <w:sz w:val="28"/>
          <w:szCs w:val="24"/>
        </w:rPr>
        <w:t>я.</w:t>
      </w:r>
    </w:p>
    <w:p w:rsidR="005D43C9" w:rsidRPr="00A349F2" w:rsidRDefault="009A7420" w:rsidP="00382AFE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349F2">
        <w:rPr>
          <w:rFonts w:ascii="Times New Roman" w:hAnsi="Times New Roman" w:cs="Times New Roman"/>
          <w:b/>
          <w:sz w:val="28"/>
          <w:szCs w:val="24"/>
        </w:rPr>
        <w:t>План внеурочной деятельности включает в себя следующие направления:</w:t>
      </w:r>
    </w:p>
    <w:tbl>
      <w:tblPr>
        <w:tblStyle w:val="1"/>
        <w:tblW w:w="5000" w:type="pct"/>
        <w:tblLook w:val="04A0"/>
      </w:tblPr>
      <w:tblGrid>
        <w:gridCol w:w="469"/>
        <w:gridCol w:w="2653"/>
        <w:gridCol w:w="2129"/>
        <w:gridCol w:w="467"/>
        <w:gridCol w:w="467"/>
        <w:gridCol w:w="467"/>
        <w:gridCol w:w="467"/>
        <w:gridCol w:w="467"/>
        <w:gridCol w:w="993"/>
        <w:gridCol w:w="992"/>
      </w:tblGrid>
      <w:tr w:rsidR="009A7420" w:rsidRPr="00382AFE" w:rsidTr="001A2BF7">
        <w:trPr>
          <w:trHeight w:val="23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9A7420" w:rsidRPr="00382AFE" w:rsidTr="001A2BF7">
        <w:trPr>
          <w:trHeight w:val="23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420" w:rsidRPr="00382AFE" w:rsidTr="001A2BF7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9A7420" w:rsidRPr="00382AFE" w:rsidTr="001A2BF7">
        <w:trPr>
          <w:trHeight w:val="23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 «Разговоры о важном»</w:t>
            </w:r>
          </w:p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170</w:t>
            </w:r>
          </w:p>
        </w:tc>
      </w:tr>
      <w:tr w:rsidR="009A7420" w:rsidRPr="00382AFE" w:rsidTr="001A2BF7">
        <w:trPr>
          <w:trHeight w:val="23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 «Функциональная грамотность: учимся для жизни»</w:t>
            </w:r>
          </w:p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170</w:t>
            </w:r>
          </w:p>
        </w:tc>
      </w:tr>
      <w:tr w:rsidR="009A7420" w:rsidRPr="00382AFE" w:rsidTr="001A2BF7">
        <w:trPr>
          <w:trHeight w:val="1008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 «Россия – мои горизонты»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136</w:t>
            </w:r>
          </w:p>
        </w:tc>
      </w:tr>
      <w:tr w:rsidR="009A7420" w:rsidRPr="00382AFE" w:rsidTr="001A2BF7">
        <w:trPr>
          <w:trHeight w:val="42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«Я, ты, он, она – вместе целая страна»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9A7420" w:rsidRPr="00382AFE" w:rsidTr="001A2BF7">
        <w:trPr>
          <w:trHeight w:val="23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510</w:t>
            </w:r>
          </w:p>
        </w:tc>
      </w:tr>
      <w:tr w:rsidR="009A7420" w:rsidRPr="00382AFE" w:rsidTr="001A2BF7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20" w:rsidRPr="00382AFE" w:rsidRDefault="009A7420" w:rsidP="00382A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9A7420" w:rsidRPr="00382AFE" w:rsidRDefault="009A7420" w:rsidP="00382A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82A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(формируется ежегодно, учитывая запросы обучающихся и их родителей (законных представителей)*</w:t>
            </w:r>
            <w:proofErr w:type="gramEnd"/>
          </w:p>
          <w:p w:rsidR="009A7420" w:rsidRPr="00382AFE" w:rsidRDefault="009A7420" w:rsidP="00382A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2A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10 учебных часов в неделю</w:t>
            </w:r>
          </w:p>
        </w:tc>
      </w:tr>
    </w:tbl>
    <w:p w:rsidR="009A7420" w:rsidRPr="00382AFE" w:rsidRDefault="009A7420" w:rsidP="00382AFE">
      <w:pPr>
        <w:spacing w:after="3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420" w:rsidRPr="00A349F2" w:rsidRDefault="009A7420" w:rsidP="00382AFE">
      <w:pPr>
        <w:spacing w:after="37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49F2">
        <w:rPr>
          <w:rFonts w:ascii="Times New Roman" w:hAnsi="Times New Roman" w:cs="Times New Roman"/>
          <w:i/>
          <w:sz w:val="28"/>
          <w:szCs w:val="24"/>
        </w:rPr>
        <w:t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</w:t>
      </w:r>
    </w:p>
    <w:p w:rsidR="009A7420" w:rsidRPr="00A349F2" w:rsidRDefault="009A7420" w:rsidP="00382AFE">
      <w:pPr>
        <w:spacing w:after="37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 xml:space="preserve">1700 – максимальное количество часов внеурочной деятельности за уровень обучения. </w:t>
      </w:r>
    </w:p>
    <w:p w:rsidR="009A7420" w:rsidRPr="00A349F2" w:rsidRDefault="009A7420" w:rsidP="00382AF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49F2">
        <w:rPr>
          <w:rFonts w:ascii="Times New Roman" w:hAnsi="Times New Roman" w:cs="Times New Roman"/>
          <w:sz w:val="28"/>
          <w:szCs w:val="24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 w:rsidR="00A349F2" w:rsidRDefault="00A349F2">
      <w:pP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br w:type="page"/>
      </w:r>
    </w:p>
    <w:p w:rsidR="00947371" w:rsidRPr="00A349F2" w:rsidRDefault="00947371" w:rsidP="00382AF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349F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>Часть, формируемая участниками образовательных отношений</w:t>
      </w:r>
    </w:p>
    <w:tbl>
      <w:tblPr>
        <w:tblStyle w:val="a4"/>
        <w:tblW w:w="9518" w:type="dxa"/>
        <w:tblLook w:val="04A0"/>
      </w:tblPr>
      <w:tblGrid>
        <w:gridCol w:w="2866"/>
        <w:gridCol w:w="2835"/>
        <w:gridCol w:w="456"/>
        <w:gridCol w:w="456"/>
        <w:gridCol w:w="416"/>
        <w:gridCol w:w="416"/>
        <w:gridCol w:w="416"/>
        <w:gridCol w:w="416"/>
        <w:gridCol w:w="416"/>
        <w:gridCol w:w="509"/>
        <w:gridCol w:w="316"/>
      </w:tblGrid>
      <w:tr w:rsidR="00947371" w:rsidRPr="00382AFE" w:rsidTr="00947371">
        <w:trPr>
          <w:trHeight w:val="246"/>
        </w:trPr>
        <w:tc>
          <w:tcPr>
            <w:tcW w:w="286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9</w:t>
            </w:r>
          </w:p>
        </w:tc>
      </w:tr>
      <w:tr w:rsidR="00947371" w:rsidRPr="00382AFE" w:rsidTr="00947371">
        <w:trPr>
          <w:trHeight w:val="445"/>
        </w:trPr>
        <w:tc>
          <w:tcPr>
            <w:tcW w:w="286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Навстречу ГТО</w:t>
            </w:r>
          </w:p>
        </w:tc>
        <w:tc>
          <w:tcPr>
            <w:tcW w:w="912" w:type="dxa"/>
            <w:gridSpan w:val="2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  <w:vAlign w:val="center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  <w:tc>
          <w:tcPr>
            <w:tcW w:w="3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</w:tr>
      <w:tr w:rsidR="00947371" w:rsidRPr="00382AFE" w:rsidTr="00947371">
        <w:trPr>
          <w:trHeight w:val="256"/>
        </w:trPr>
        <w:tc>
          <w:tcPr>
            <w:tcW w:w="286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Театр</w:t>
            </w:r>
          </w:p>
        </w:tc>
        <w:tc>
          <w:tcPr>
            <w:tcW w:w="912" w:type="dxa"/>
            <w:gridSpan w:val="2"/>
            <w:vAlign w:val="center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  <w:vAlign w:val="center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4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3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</w:tr>
      <w:tr w:rsidR="00947371" w:rsidRPr="00382AFE" w:rsidTr="00947371">
        <w:trPr>
          <w:trHeight w:val="256"/>
        </w:trPr>
        <w:tc>
          <w:tcPr>
            <w:tcW w:w="2866" w:type="dxa"/>
            <w:vMerge w:val="restart"/>
            <w:vAlign w:val="center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Интеллектуальное  и общекультурное развитие </w:t>
            </w:r>
            <w:proofErr w:type="gramStart"/>
            <w:r w:rsidRPr="00382A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947371" w:rsidRPr="00382AFE" w:rsidRDefault="00A018E8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Математический практикум</w:t>
            </w:r>
            <w:bookmarkStart w:id="0" w:name="_GoBack"/>
            <w:bookmarkEnd w:id="0"/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</w:tr>
      <w:tr w:rsidR="00947371" w:rsidRPr="00382AFE" w:rsidTr="00947371">
        <w:trPr>
          <w:trHeight w:val="256"/>
        </w:trPr>
        <w:tc>
          <w:tcPr>
            <w:tcW w:w="2866" w:type="dxa"/>
            <w:vMerge/>
            <w:vAlign w:val="center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Практический курс речеведения</w:t>
            </w: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</w:tr>
      <w:tr w:rsidR="00947371" w:rsidRPr="00382AFE" w:rsidTr="00947371">
        <w:trPr>
          <w:trHeight w:val="512"/>
        </w:trPr>
        <w:tc>
          <w:tcPr>
            <w:tcW w:w="2866" w:type="dxa"/>
            <w:vMerge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Гуманитарный клуб (Школа олимпийского резерва по русскому языку)</w:t>
            </w:r>
          </w:p>
        </w:tc>
        <w:tc>
          <w:tcPr>
            <w:tcW w:w="3817" w:type="dxa"/>
            <w:gridSpan w:val="9"/>
            <w:vAlign w:val="center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                         1</w:t>
            </w:r>
          </w:p>
        </w:tc>
      </w:tr>
      <w:tr w:rsidR="00947371" w:rsidRPr="00382AFE" w:rsidTr="00947371">
        <w:trPr>
          <w:trHeight w:val="512"/>
        </w:trPr>
        <w:tc>
          <w:tcPr>
            <w:tcW w:w="2866" w:type="dxa"/>
            <w:vMerge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Гуманитарный клуб (Школа олимпийского резерва по литературе)</w:t>
            </w:r>
          </w:p>
        </w:tc>
        <w:tc>
          <w:tcPr>
            <w:tcW w:w="3817" w:type="dxa"/>
            <w:gridSpan w:val="9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                                                                   1</w:t>
            </w:r>
          </w:p>
        </w:tc>
      </w:tr>
      <w:tr w:rsidR="00947371" w:rsidRPr="00382AFE" w:rsidTr="00947371">
        <w:trPr>
          <w:trHeight w:val="388"/>
        </w:trPr>
        <w:tc>
          <w:tcPr>
            <w:tcW w:w="2866" w:type="dxa"/>
            <w:vMerge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Открытая лаборатория (химия, биология)</w:t>
            </w: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7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</w:tr>
      <w:tr w:rsidR="00947371" w:rsidRPr="00382AFE" w:rsidTr="00947371">
        <w:trPr>
          <w:trHeight w:val="388"/>
        </w:trPr>
        <w:tc>
          <w:tcPr>
            <w:tcW w:w="2866" w:type="dxa"/>
            <w:vMerge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Открытая лаборатория (физика)</w:t>
            </w: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7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                        1</w:t>
            </w:r>
          </w:p>
        </w:tc>
      </w:tr>
      <w:tr w:rsidR="00947371" w:rsidRPr="00382AFE" w:rsidTr="00947371">
        <w:trPr>
          <w:trHeight w:val="388"/>
        </w:trPr>
        <w:tc>
          <w:tcPr>
            <w:tcW w:w="2866" w:type="dxa"/>
            <w:vMerge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5"/>
            <w:vAlign w:val="center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                                      1</w:t>
            </w:r>
          </w:p>
        </w:tc>
      </w:tr>
      <w:tr w:rsidR="00947371" w:rsidRPr="00382AFE" w:rsidTr="00947371">
        <w:trPr>
          <w:trHeight w:val="388"/>
        </w:trPr>
        <w:tc>
          <w:tcPr>
            <w:tcW w:w="286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rFonts w:eastAsia="Calibri"/>
                <w:color w:val="000000" w:themeColor="text1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Зеленый патруль</w:t>
            </w:r>
          </w:p>
        </w:tc>
        <w:tc>
          <w:tcPr>
            <w:tcW w:w="3501" w:type="dxa"/>
            <w:gridSpan w:val="8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                                                          1</w:t>
            </w:r>
          </w:p>
        </w:tc>
        <w:tc>
          <w:tcPr>
            <w:tcW w:w="3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</w:tr>
      <w:tr w:rsidR="00947371" w:rsidRPr="00382AFE" w:rsidTr="00947371">
        <w:trPr>
          <w:trHeight w:val="388"/>
        </w:trPr>
        <w:tc>
          <w:tcPr>
            <w:tcW w:w="286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Педагогическая поддержка </w:t>
            </w:r>
            <w:proofErr w:type="gramStart"/>
            <w:r w:rsidRPr="00382AFE">
              <w:rPr>
                <w:sz w:val="24"/>
                <w:szCs w:val="24"/>
              </w:rPr>
              <w:t>обучающихся</w:t>
            </w:r>
            <w:proofErr w:type="gramEnd"/>
            <w:r w:rsidRPr="00382AFE">
              <w:rPr>
                <w:sz w:val="24"/>
                <w:szCs w:val="24"/>
              </w:rPr>
              <w:t xml:space="preserve"> и благополучие в пространстве  школы</w:t>
            </w:r>
          </w:p>
        </w:tc>
        <w:tc>
          <w:tcPr>
            <w:tcW w:w="2835" w:type="dxa"/>
          </w:tcPr>
          <w:p w:rsidR="00947371" w:rsidRPr="00382AFE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Теперь я пятиклассник (педагогическая поддержка обучающихся)</w:t>
            </w: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0,5</w:t>
            </w: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0,5</w:t>
            </w: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</w:tr>
      <w:tr w:rsidR="00947371" w:rsidRPr="00382AFE" w:rsidTr="00E32DE5">
        <w:trPr>
          <w:trHeight w:val="388"/>
        </w:trPr>
        <w:tc>
          <w:tcPr>
            <w:tcW w:w="2866" w:type="dxa"/>
            <w:vAlign w:val="center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 xml:space="preserve">Интеллектуальное  и общекультурное развитие </w:t>
            </w:r>
            <w:proofErr w:type="gramStart"/>
            <w:r w:rsidRPr="00382A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947371" w:rsidRDefault="00947371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AFE">
              <w:rPr>
                <w:color w:val="000000" w:themeColor="text1"/>
                <w:sz w:val="24"/>
                <w:szCs w:val="24"/>
              </w:rPr>
              <w:t>Основы проектной деятельности</w:t>
            </w:r>
          </w:p>
          <w:p w:rsidR="00E32DE5" w:rsidRPr="00382AFE" w:rsidRDefault="00E32DE5" w:rsidP="00382A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Основы научной деятельности</w:t>
            </w: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0,5</w:t>
            </w:r>
          </w:p>
        </w:tc>
        <w:tc>
          <w:tcPr>
            <w:tcW w:w="45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2"/>
            <w:vAlign w:val="bottom"/>
          </w:tcPr>
          <w:p w:rsidR="00947371" w:rsidRPr="00382AFE" w:rsidRDefault="00947371" w:rsidP="00E32DE5">
            <w:pPr>
              <w:rPr>
                <w:sz w:val="24"/>
                <w:szCs w:val="24"/>
              </w:rPr>
            </w:pPr>
            <w:r w:rsidRPr="00382AFE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dxa"/>
          </w:tcPr>
          <w:p w:rsidR="00947371" w:rsidRPr="00382AFE" w:rsidRDefault="00947371" w:rsidP="00382AFE">
            <w:pPr>
              <w:jc w:val="both"/>
              <w:rPr>
                <w:sz w:val="24"/>
                <w:szCs w:val="24"/>
              </w:rPr>
            </w:pPr>
          </w:p>
        </w:tc>
      </w:tr>
      <w:tr w:rsidR="00947371" w:rsidRPr="00382AFE" w:rsidTr="00382AFE">
        <w:trPr>
          <w:trHeight w:val="388"/>
        </w:trPr>
        <w:tc>
          <w:tcPr>
            <w:tcW w:w="2866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47371" w:rsidRPr="00382AFE" w:rsidRDefault="00947371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:rsidR="00947371" w:rsidRPr="00382AFE" w:rsidRDefault="00F25DF6" w:rsidP="00382AFE">
            <w:pPr>
              <w:jc w:val="both"/>
              <w:rPr>
                <w:b/>
                <w:sz w:val="24"/>
                <w:szCs w:val="24"/>
              </w:rPr>
            </w:pPr>
            <w:r w:rsidRPr="00382AFE">
              <w:rPr>
                <w:b/>
                <w:sz w:val="24"/>
                <w:szCs w:val="24"/>
              </w:rPr>
              <w:t>2</w:t>
            </w:r>
          </w:p>
        </w:tc>
      </w:tr>
    </w:tbl>
    <w:p w:rsidR="009A7420" w:rsidRDefault="009A7420" w:rsidP="005D43C9">
      <w:pPr>
        <w:ind w:firstLine="708"/>
        <w:jc w:val="both"/>
      </w:pPr>
    </w:p>
    <w:p w:rsidR="00F25DF6" w:rsidRDefault="00F25DF6">
      <w:pPr>
        <w:rPr>
          <w:color w:val="000000"/>
        </w:rPr>
      </w:pPr>
      <w:r>
        <w:rPr>
          <w:color w:val="000000"/>
        </w:rPr>
        <w:br w:type="page"/>
      </w:r>
    </w:p>
    <w:p w:rsidR="00F25DF6" w:rsidRDefault="00F25DF6" w:rsidP="00F25DF6">
      <w:pPr>
        <w:autoSpaceDE w:val="0"/>
        <w:autoSpaceDN w:val="0"/>
        <w:adjustRightInd w:val="0"/>
        <w:jc w:val="center"/>
        <w:rPr>
          <w:b/>
        </w:rPr>
        <w:sectPr w:rsidR="00F25DF6" w:rsidSect="00975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5DF6" w:rsidRDefault="00F25DF6" w:rsidP="00F25DF6">
      <w:pPr>
        <w:autoSpaceDE w:val="0"/>
        <w:autoSpaceDN w:val="0"/>
        <w:adjustRightInd w:val="0"/>
        <w:jc w:val="center"/>
        <w:rPr>
          <w:b/>
        </w:rPr>
      </w:pPr>
      <w:r w:rsidRPr="000D66F0">
        <w:rPr>
          <w:b/>
        </w:rPr>
        <w:lastRenderedPageBreak/>
        <w:t>План внеурочной деятельности</w:t>
      </w:r>
      <w:r>
        <w:rPr>
          <w:b/>
        </w:rPr>
        <w:t xml:space="preserve"> (количество часов за год</w:t>
      </w:r>
      <w:r w:rsidR="00382AFE">
        <w:rPr>
          <w:b/>
        </w:rPr>
        <w:t xml:space="preserve"> и на уровень</w:t>
      </w:r>
      <w:r>
        <w:rPr>
          <w:b/>
        </w:rPr>
        <w:t>)</w:t>
      </w:r>
      <w:r w:rsidR="00382AFE">
        <w:rPr>
          <w:b/>
        </w:rPr>
        <w:t xml:space="preserve"> (несистемные занятия)</w:t>
      </w:r>
    </w:p>
    <w:tbl>
      <w:tblPr>
        <w:tblW w:w="14509" w:type="dxa"/>
        <w:tblInd w:w="91" w:type="dxa"/>
        <w:tblLook w:val="04A0"/>
      </w:tblPr>
      <w:tblGrid>
        <w:gridCol w:w="739"/>
        <w:gridCol w:w="4767"/>
        <w:gridCol w:w="804"/>
        <w:gridCol w:w="804"/>
        <w:gridCol w:w="897"/>
        <w:gridCol w:w="794"/>
        <w:gridCol w:w="825"/>
        <w:gridCol w:w="887"/>
        <w:gridCol w:w="887"/>
        <w:gridCol w:w="827"/>
        <w:gridCol w:w="887"/>
        <w:gridCol w:w="1391"/>
      </w:tblGrid>
      <w:tr w:rsidR="00F25DF6" w:rsidRPr="00524283" w:rsidTr="00F25DF6">
        <w:trPr>
          <w:trHeight w:val="916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F25DF6" w:rsidRPr="00524283" w:rsidRDefault="00F25DF6" w:rsidP="001A2BF7">
            <w:pPr>
              <w:jc w:val="both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Форма организации внеурочной деятельности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5"а" класс</w:t>
            </w:r>
            <w:r w:rsidRPr="00524283">
              <w:rPr>
                <w:b/>
                <w:bCs/>
                <w:color w:val="000000"/>
              </w:rPr>
              <w:t xml:space="preserve"> (кол-во часов за год)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5"б" класс</w:t>
            </w:r>
            <w:r w:rsidRPr="00524283">
              <w:rPr>
                <w:b/>
                <w:bCs/>
                <w:color w:val="000000"/>
              </w:rPr>
              <w:t xml:space="preserve"> (кол-во часов за год)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 xml:space="preserve">6 </w:t>
            </w:r>
            <w:r>
              <w:rPr>
                <w:b/>
                <w:bCs/>
                <w:color w:val="000000"/>
              </w:rPr>
              <w:t>"а" класс</w:t>
            </w:r>
            <w:r w:rsidRPr="00524283">
              <w:rPr>
                <w:b/>
                <w:bCs/>
                <w:color w:val="000000"/>
              </w:rPr>
              <w:t xml:space="preserve"> (кол-во часов за год)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 xml:space="preserve">6 </w:t>
            </w:r>
            <w:r>
              <w:rPr>
                <w:b/>
                <w:bCs/>
                <w:color w:val="000000"/>
              </w:rPr>
              <w:t>"б" класс</w:t>
            </w:r>
            <w:r w:rsidRPr="00524283">
              <w:rPr>
                <w:b/>
                <w:bCs/>
                <w:color w:val="000000"/>
              </w:rPr>
              <w:t xml:space="preserve"> (кол-во часов за год)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7"а" класс</w:t>
            </w:r>
            <w:r w:rsidRPr="00524283">
              <w:rPr>
                <w:b/>
                <w:bCs/>
                <w:color w:val="000000"/>
              </w:rPr>
              <w:t xml:space="preserve"> (кол-во часов за год)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7"б" класс</w:t>
            </w:r>
            <w:r w:rsidRPr="00524283">
              <w:rPr>
                <w:b/>
                <w:bCs/>
                <w:color w:val="000000"/>
              </w:rPr>
              <w:t xml:space="preserve"> (кол-во часов за год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 xml:space="preserve">8 </w:t>
            </w:r>
            <w:r>
              <w:rPr>
                <w:b/>
                <w:bCs/>
                <w:color w:val="000000"/>
              </w:rPr>
              <w:t xml:space="preserve">«а» </w:t>
            </w:r>
            <w:r w:rsidRPr="00524283">
              <w:rPr>
                <w:b/>
                <w:bCs/>
                <w:color w:val="000000"/>
              </w:rPr>
              <w:t>класс (кол-во часов за год)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 xml:space="preserve">8 </w:t>
            </w:r>
            <w:r>
              <w:rPr>
                <w:b/>
                <w:bCs/>
                <w:color w:val="000000"/>
              </w:rPr>
              <w:t xml:space="preserve">«б» </w:t>
            </w:r>
            <w:r w:rsidRPr="00524283">
              <w:rPr>
                <w:b/>
                <w:bCs/>
                <w:color w:val="000000"/>
              </w:rPr>
              <w:t>класс (кол-во часов за год)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9 класс (кол-во часов за год)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 xml:space="preserve"> за 5 лет обучения</w:t>
            </w:r>
          </w:p>
        </w:tc>
      </w:tr>
      <w:tr w:rsidR="00D6221F" w:rsidRPr="00524283" w:rsidTr="00D6221F">
        <w:trPr>
          <w:trHeight w:val="75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D6221F" w:rsidRPr="00524283" w:rsidRDefault="00D6221F" w:rsidP="001A2B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21F" w:rsidRPr="00524283" w:rsidRDefault="00D6221F" w:rsidP="001A2BF7">
            <w:pPr>
              <w:rPr>
                <w:color w:val="000000"/>
              </w:rPr>
            </w:pPr>
            <w:r w:rsidRPr="00382AFE">
              <w:rPr>
                <w:b/>
                <w:color w:val="000000"/>
              </w:rPr>
              <w:t>СИСТЕМНЫЕ</w:t>
            </w:r>
            <w:r>
              <w:rPr>
                <w:color w:val="000000"/>
              </w:rPr>
              <w:t xml:space="preserve"> ЗАНЯТИЯ (основная и формируемая часть)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1F" w:rsidRPr="007708F5" w:rsidRDefault="00D6221F" w:rsidP="00D6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1F" w:rsidRPr="007708F5" w:rsidRDefault="00D6221F" w:rsidP="00D6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21F" w:rsidRPr="007708F5" w:rsidRDefault="00D6221F" w:rsidP="001A2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1F" w:rsidRPr="007708F5" w:rsidRDefault="00D6221F" w:rsidP="001A2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1F" w:rsidRPr="007708F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21F" w:rsidRPr="007708F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21F" w:rsidRPr="007708F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221F" w:rsidRPr="007708F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21F" w:rsidRPr="007708F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6221F" w:rsidRDefault="00D6221F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</w:tr>
      <w:tr w:rsidR="00F25DF6" w:rsidRPr="00524283" w:rsidTr="00D6221F">
        <w:trPr>
          <w:trHeight w:val="759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F25DF6" w:rsidRPr="00524283" w:rsidRDefault="00F25DF6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Общеинтеллектуальное</w:t>
            </w: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DF6" w:rsidRPr="00524283" w:rsidRDefault="00F25DF6" w:rsidP="001A2BF7">
            <w:pPr>
              <w:rPr>
                <w:color w:val="000000"/>
              </w:rPr>
            </w:pPr>
            <w:r w:rsidRPr="00524283">
              <w:rPr>
                <w:color w:val="000000"/>
              </w:rPr>
              <w:t>Предметные экскурсии в музей, библиотеку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DF6" w:rsidRPr="007708F5" w:rsidRDefault="00D6221F" w:rsidP="00D6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DF6" w:rsidRPr="007708F5" w:rsidRDefault="00D6221F" w:rsidP="00D6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5DF6" w:rsidRPr="007708F5" w:rsidRDefault="00D6221F" w:rsidP="001A2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25DF6" w:rsidRPr="00524283" w:rsidRDefault="00D6221F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25DF6" w:rsidRPr="00524283" w:rsidTr="00D6221F">
        <w:trPr>
          <w:trHeight w:val="500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DF6" w:rsidRPr="00524283" w:rsidRDefault="00F25DF6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Предметные конкурсы, олимпиады, участие в дистанционных конкурсах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DF6" w:rsidRPr="007708F5" w:rsidRDefault="00D6221F" w:rsidP="00D6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DF6" w:rsidRPr="007708F5" w:rsidRDefault="00D6221F" w:rsidP="00D6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10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DF6" w:rsidRPr="007708F5" w:rsidRDefault="00D6221F" w:rsidP="00D6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DF6" w:rsidRPr="007708F5" w:rsidRDefault="00F25DF6" w:rsidP="001A2BF7">
            <w:pPr>
              <w:jc w:val="center"/>
              <w:rPr>
                <w:b/>
                <w:color w:val="000000"/>
              </w:rPr>
            </w:pPr>
            <w:r w:rsidRPr="007708F5"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25DF6" w:rsidRPr="00524283" w:rsidRDefault="00D6221F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4029F7" w:rsidRPr="00524283" w:rsidTr="00696CD4">
        <w:trPr>
          <w:trHeight w:val="743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Исследовательские проекты в рамках учебных дисциплин (в т.ч. учебно-исследовательские конференции)</w:t>
            </w:r>
            <w:r>
              <w:rPr>
                <w:color w:val="000000"/>
              </w:rPr>
              <w:t>, участие в работе НОУ "Эврика"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7708F5" w:rsidRDefault="004029F7" w:rsidP="00D6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7708F5" w:rsidRDefault="004029F7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7708F5" w:rsidRDefault="004029F7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7708F5" w:rsidRDefault="004029F7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7708F5" w:rsidRDefault="004029F7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7708F5" w:rsidRDefault="004029F7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7708F5" w:rsidRDefault="004029F7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9F7" w:rsidRPr="007708F5" w:rsidRDefault="004029F7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7708F5" w:rsidRDefault="004029F7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D6221F" w:rsidRPr="00524283" w:rsidTr="001153C9">
        <w:trPr>
          <w:trHeight w:val="244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D6221F" w:rsidRPr="00524283" w:rsidRDefault="00D6221F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Общекультурное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1F" w:rsidRPr="00524283" w:rsidRDefault="00D6221F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 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 w:rsidRPr="006B7765">
              <w:rPr>
                <w:b/>
                <w:color w:val="000000"/>
              </w:rPr>
              <w:t>7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6221F" w:rsidRPr="00524283" w:rsidRDefault="00D6221F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F25DF6" w:rsidRPr="00524283" w:rsidTr="00D6221F">
        <w:trPr>
          <w:trHeight w:val="147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DF6" w:rsidRPr="00524283" w:rsidRDefault="00F25DF6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Посещение музеев, театров</w:t>
            </w:r>
          </w:p>
        </w:tc>
        <w:tc>
          <w:tcPr>
            <w:tcW w:w="8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5DF6" w:rsidRPr="006B7765" w:rsidRDefault="00F25DF6" w:rsidP="00D62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5DF6" w:rsidRPr="006B7765" w:rsidRDefault="00F25DF6" w:rsidP="00D62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b/>
                <w:bCs/>
                <w:color w:val="000000"/>
              </w:rPr>
            </w:pPr>
          </w:p>
        </w:tc>
      </w:tr>
      <w:tr w:rsidR="00F25DF6" w:rsidRPr="00524283" w:rsidTr="00D6221F">
        <w:trPr>
          <w:trHeight w:val="64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DF6" w:rsidRPr="00524283" w:rsidRDefault="00F25DF6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 </w:t>
            </w: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DF6" w:rsidRPr="006B7765" w:rsidRDefault="00F25DF6" w:rsidP="00D62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DF6" w:rsidRPr="006B7765" w:rsidRDefault="00F25DF6" w:rsidP="00D62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6B7765" w:rsidRDefault="00F25DF6" w:rsidP="001A2B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b/>
                <w:bCs/>
                <w:color w:val="000000"/>
              </w:rPr>
            </w:pPr>
          </w:p>
        </w:tc>
      </w:tr>
      <w:tr w:rsidR="00D6221F" w:rsidRPr="00524283" w:rsidTr="00A50123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21F" w:rsidRPr="00524283" w:rsidRDefault="00D6221F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1F" w:rsidRPr="00524283" w:rsidRDefault="00D6221F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 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21F" w:rsidRPr="006B7765" w:rsidRDefault="00D6221F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6221F" w:rsidRPr="00524283" w:rsidRDefault="00D6221F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D6221F" w:rsidRPr="00524283" w:rsidTr="00382AFE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21F" w:rsidRPr="00524283" w:rsidRDefault="00D6221F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1F" w:rsidRPr="00524283" w:rsidRDefault="00D6221F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Посещение выставок</w:t>
            </w:r>
            <w:r>
              <w:rPr>
                <w:color w:val="000000"/>
              </w:rPr>
              <w:t>, экскурсии</w:t>
            </w: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21F" w:rsidRPr="00524283" w:rsidRDefault="00D6221F" w:rsidP="001A2BF7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21F" w:rsidRPr="00524283" w:rsidRDefault="00D6221F" w:rsidP="001A2BF7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21F" w:rsidRPr="00524283" w:rsidRDefault="00D6221F" w:rsidP="001A2BF7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1F" w:rsidRPr="00524283" w:rsidRDefault="00D6221F" w:rsidP="001A2BF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21F" w:rsidRPr="00524283" w:rsidRDefault="00D6221F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21F" w:rsidRPr="00524283" w:rsidRDefault="00D6221F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21F" w:rsidRPr="00524283" w:rsidRDefault="00D6221F" w:rsidP="001A2BF7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21F" w:rsidRPr="00524283" w:rsidRDefault="00D6221F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21F" w:rsidRPr="00524283" w:rsidRDefault="00D6221F" w:rsidP="001A2BF7">
            <w:pPr>
              <w:rPr>
                <w:color w:val="00000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21F" w:rsidRPr="00524283" w:rsidRDefault="00D6221F" w:rsidP="001A2BF7">
            <w:pPr>
              <w:rPr>
                <w:b/>
                <w:bCs/>
                <w:color w:val="000000"/>
              </w:rPr>
            </w:pPr>
          </w:p>
        </w:tc>
      </w:tr>
      <w:tr w:rsidR="00D6221F" w:rsidRPr="00524283" w:rsidTr="00382AFE">
        <w:trPr>
          <w:trHeight w:val="598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21F" w:rsidRPr="00524283" w:rsidRDefault="00D6221F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221F" w:rsidRPr="00524283" w:rsidRDefault="00D6221F" w:rsidP="001A2B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участию и у</w:t>
            </w:r>
            <w:r w:rsidRPr="00524283">
              <w:rPr>
                <w:color w:val="000000"/>
              </w:rPr>
              <w:t>частие в праздничных концертах</w:t>
            </w:r>
            <w:r>
              <w:rPr>
                <w:color w:val="000000"/>
              </w:rPr>
              <w:t>, постановках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1F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1F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9F2" w:rsidRPr="006B7765" w:rsidRDefault="00A349F2" w:rsidP="00A349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1F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221F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21F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21F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221F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21F" w:rsidRPr="006B7765" w:rsidRDefault="00A349F2" w:rsidP="001A2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6221F" w:rsidRPr="00524283" w:rsidRDefault="00A349F2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4029F7" w:rsidRPr="00524283" w:rsidTr="004029F7">
        <w:trPr>
          <w:trHeight w:val="606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Общешкольные линейки</w:t>
            </w:r>
            <w:r>
              <w:rPr>
                <w:color w:val="000000"/>
              </w:rPr>
              <w:t>, митинги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A349F2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4029F7" w:rsidRPr="00524283" w:rsidTr="004029F7">
        <w:trPr>
          <w:trHeight w:val="728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Серия классных часов, направленные на духовно-нравственное направление (Развитие толерантности, Дружба, воспитанность и т.д.)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Default="00A349F2" w:rsidP="004029F7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A349F2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4029F7" w:rsidRPr="00524283" w:rsidTr="004029F7">
        <w:trPr>
          <w:trHeight w:val="244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Спортивно-оздоровительное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 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6B7765" w:rsidRDefault="004029F7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Default="004029F7" w:rsidP="004029F7">
            <w:pPr>
              <w:jc w:val="center"/>
            </w:pPr>
            <w:r w:rsidRPr="001C0924">
              <w:rPr>
                <w:b/>
                <w:color w:val="000000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Default="004029F7" w:rsidP="004029F7">
            <w:pPr>
              <w:jc w:val="center"/>
            </w:pPr>
            <w:r w:rsidRPr="001C0924">
              <w:rPr>
                <w:b/>
                <w:color w:val="000000"/>
              </w:rPr>
              <w:t>10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Default="004029F7" w:rsidP="004029F7">
            <w:pPr>
              <w:jc w:val="center"/>
            </w:pPr>
            <w:r w:rsidRPr="001C0924">
              <w:rPr>
                <w:b/>
                <w:color w:val="000000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Default="004029F7" w:rsidP="004029F7">
            <w:pPr>
              <w:jc w:val="center"/>
            </w:pPr>
            <w:r w:rsidRPr="001C0924"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Default="004029F7" w:rsidP="004029F7">
            <w:pPr>
              <w:jc w:val="center"/>
            </w:pPr>
            <w:r w:rsidRPr="001C0924"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Default="004029F7" w:rsidP="004029F7">
            <w:pPr>
              <w:jc w:val="center"/>
            </w:pPr>
            <w:r w:rsidRPr="001C0924">
              <w:rPr>
                <w:b/>
                <w:color w:val="000000"/>
              </w:rPr>
              <w:t>10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Default="004029F7" w:rsidP="004029F7">
            <w:pPr>
              <w:jc w:val="center"/>
            </w:pPr>
            <w:r w:rsidRPr="001C0924">
              <w:rPr>
                <w:b/>
                <w:color w:val="000000"/>
              </w:rPr>
              <w:t>10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Default="004029F7" w:rsidP="004029F7">
            <w:pPr>
              <w:jc w:val="center"/>
            </w:pPr>
            <w:r w:rsidRPr="001C0924"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F25DF6" w:rsidRPr="00524283" w:rsidTr="001A2BF7">
        <w:trPr>
          <w:trHeight w:val="256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DF6" w:rsidRPr="00524283" w:rsidRDefault="00F25DF6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День здоровья</w:t>
            </w:r>
            <w:r>
              <w:rPr>
                <w:color w:val="000000"/>
              </w:rPr>
              <w:t xml:space="preserve"> (осень, весна)</w:t>
            </w: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5DF6" w:rsidRPr="00524283" w:rsidRDefault="00F25DF6" w:rsidP="001A2BF7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5DF6" w:rsidRPr="00524283" w:rsidRDefault="00F25DF6" w:rsidP="001A2BF7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DF6" w:rsidRPr="00524283" w:rsidRDefault="00F25DF6" w:rsidP="001A2BF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5DF6" w:rsidRPr="00524283" w:rsidRDefault="00F25DF6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5DF6" w:rsidRPr="00524283" w:rsidRDefault="00F25DF6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color w:val="00000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DF6" w:rsidRPr="00524283" w:rsidRDefault="00F25DF6" w:rsidP="001A2BF7">
            <w:pPr>
              <w:rPr>
                <w:b/>
                <w:bCs/>
                <w:color w:val="000000"/>
              </w:rPr>
            </w:pPr>
          </w:p>
        </w:tc>
      </w:tr>
      <w:tr w:rsidR="004029F7" w:rsidRPr="00524283" w:rsidTr="004029F7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 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6B7765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6B7765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6B7765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6B7765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6B7765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6B7765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6B7765" w:rsidRDefault="00A349F2" w:rsidP="004029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A349F2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4029F7" w:rsidRPr="00524283" w:rsidTr="001A2BF7">
        <w:trPr>
          <w:trHeight w:val="256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Спортивные акции «За ЗОЖ»</w:t>
            </w:r>
            <w:r>
              <w:rPr>
                <w:color w:val="000000"/>
              </w:rPr>
              <w:t>, классные часы по данному направлению</w:t>
            </w: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</w:tr>
      <w:tr w:rsidR="00A349F2" w:rsidRPr="00524283" w:rsidTr="00624DD1">
        <w:trPr>
          <w:trHeight w:val="500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49F2" w:rsidRPr="00524283" w:rsidRDefault="00A349F2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F2" w:rsidRDefault="00A349F2" w:rsidP="001A2BF7">
            <w:pPr>
              <w:jc w:val="both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9F2" w:rsidRDefault="00A349F2" w:rsidP="001A2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9F2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349F2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9F2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49F2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A349F2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49F2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49F2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49F2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</w:tcPr>
          <w:p w:rsidR="00A349F2" w:rsidRDefault="00A349F2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</w:tr>
      <w:tr w:rsidR="004029F7" w:rsidRPr="00524283" w:rsidTr="00624DD1">
        <w:trPr>
          <w:trHeight w:val="500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соревнованиях различных уровней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9F7" w:rsidRPr="006B7765" w:rsidRDefault="00A349F2" w:rsidP="001A2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9F7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9F7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9F7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29F7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029F7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29F7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29F7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29F7" w:rsidRPr="006B7765" w:rsidRDefault="00A349F2" w:rsidP="00EE12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A349F2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</w:tbl>
    <w:p w:rsidR="004029F7" w:rsidRDefault="004029F7">
      <w:r>
        <w:br w:type="page"/>
      </w:r>
    </w:p>
    <w:tbl>
      <w:tblPr>
        <w:tblW w:w="14509" w:type="dxa"/>
        <w:tblInd w:w="91" w:type="dxa"/>
        <w:tblLook w:val="04A0"/>
      </w:tblPr>
      <w:tblGrid>
        <w:gridCol w:w="739"/>
        <w:gridCol w:w="4767"/>
        <w:gridCol w:w="804"/>
        <w:gridCol w:w="804"/>
        <w:gridCol w:w="897"/>
        <w:gridCol w:w="794"/>
        <w:gridCol w:w="825"/>
        <w:gridCol w:w="887"/>
        <w:gridCol w:w="887"/>
        <w:gridCol w:w="827"/>
        <w:gridCol w:w="887"/>
        <w:gridCol w:w="1391"/>
      </w:tblGrid>
      <w:tr w:rsidR="00382AFE" w:rsidRPr="00524283" w:rsidTr="00382AFE">
        <w:trPr>
          <w:trHeight w:val="244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382AFE" w:rsidRPr="00524283" w:rsidRDefault="00382AFE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lastRenderedPageBreak/>
              <w:t>Социальное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AFE" w:rsidRPr="00524283" w:rsidRDefault="00382AFE" w:rsidP="001A2BF7">
            <w:pPr>
              <w:jc w:val="both"/>
              <w:rPr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E" w:rsidRPr="00524283" w:rsidRDefault="00382AFE" w:rsidP="00382AFE">
            <w:pPr>
              <w:jc w:val="center"/>
              <w:rPr>
                <w:color w:val="000000"/>
              </w:rPr>
            </w:pPr>
          </w:p>
          <w:p w:rsidR="00382AFE" w:rsidRPr="00524283" w:rsidRDefault="00382AFE" w:rsidP="00382AF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E" w:rsidRPr="00524283" w:rsidRDefault="00382AFE" w:rsidP="00382AFE">
            <w:pPr>
              <w:jc w:val="center"/>
              <w:rPr>
                <w:color w:val="000000"/>
              </w:rPr>
            </w:pPr>
          </w:p>
          <w:p w:rsidR="00382AFE" w:rsidRPr="00524283" w:rsidRDefault="00382AFE" w:rsidP="00382AF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AFE" w:rsidRPr="00524283" w:rsidRDefault="00382AFE" w:rsidP="00382AFE">
            <w:pPr>
              <w:jc w:val="center"/>
              <w:rPr>
                <w:color w:val="000000"/>
              </w:rPr>
            </w:pPr>
          </w:p>
          <w:p w:rsidR="00382AFE" w:rsidRPr="00524283" w:rsidRDefault="00382AFE" w:rsidP="00382AF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E" w:rsidRPr="00524283" w:rsidRDefault="00382AFE" w:rsidP="00382AFE">
            <w:pPr>
              <w:jc w:val="center"/>
              <w:rPr>
                <w:color w:val="000000"/>
              </w:rPr>
            </w:pPr>
          </w:p>
          <w:p w:rsidR="00382AFE" w:rsidRPr="00524283" w:rsidRDefault="00382AFE" w:rsidP="00382AF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E" w:rsidRPr="00524283" w:rsidRDefault="00382AFE" w:rsidP="00382AFE">
            <w:pPr>
              <w:rPr>
                <w:color w:val="000000"/>
              </w:rPr>
            </w:pPr>
          </w:p>
          <w:p w:rsidR="00382AFE" w:rsidRDefault="00382AFE" w:rsidP="00EE12A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AFE" w:rsidRPr="00524283" w:rsidRDefault="00382AFE" w:rsidP="00382AFE">
            <w:pPr>
              <w:jc w:val="center"/>
              <w:rPr>
                <w:color w:val="000000"/>
              </w:rPr>
            </w:pPr>
          </w:p>
          <w:p w:rsidR="00382AFE" w:rsidRPr="00524283" w:rsidRDefault="00382AFE" w:rsidP="00382AF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FE" w:rsidRPr="00524283" w:rsidRDefault="00382AFE" w:rsidP="00382AFE">
            <w:pPr>
              <w:jc w:val="center"/>
              <w:rPr>
                <w:color w:val="000000"/>
              </w:rPr>
            </w:pPr>
          </w:p>
          <w:p w:rsidR="00382AFE" w:rsidRPr="00524283" w:rsidRDefault="00382AFE" w:rsidP="00382AF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E" w:rsidRPr="00524283" w:rsidRDefault="00382AFE" w:rsidP="00382AFE">
            <w:pPr>
              <w:jc w:val="center"/>
              <w:rPr>
                <w:color w:val="000000"/>
              </w:rPr>
            </w:pPr>
          </w:p>
          <w:p w:rsidR="00382AFE" w:rsidRPr="00524283" w:rsidRDefault="00382AFE" w:rsidP="00382AF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FE" w:rsidRPr="00524283" w:rsidRDefault="00382AFE" w:rsidP="00382AFE">
            <w:pPr>
              <w:jc w:val="center"/>
              <w:rPr>
                <w:color w:val="000000"/>
              </w:rPr>
            </w:pPr>
          </w:p>
          <w:p w:rsidR="00382AFE" w:rsidRPr="00524283" w:rsidRDefault="00382AFE" w:rsidP="00382AF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2AFE" w:rsidRPr="00524283" w:rsidRDefault="00382AFE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382AFE" w:rsidRPr="00524283" w:rsidTr="00382AFE">
        <w:trPr>
          <w:trHeight w:val="48"/>
        </w:trPr>
        <w:tc>
          <w:tcPr>
            <w:tcW w:w="7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AFE" w:rsidRPr="00524283" w:rsidRDefault="00382AFE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2AFE" w:rsidRPr="00524283" w:rsidRDefault="00382AFE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 </w:t>
            </w:r>
            <w:r>
              <w:rPr>
                <w:color w:val="000000"/>
              </w:rPr>
              <w:t>Участие в мероприятиях по ПДД</w:t>
            </w: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AFE" w:rsidRPr="00524283" w:rsidRDefault="00382AFE" w:rsidP="001A2BF7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AFE" w:rsidRPr="00524283" w:rsidRDefault="00382AFE" w:rsidP="001A2BF7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AFE" w:rsidRPr="00524283" w:rsidRDefault="00382AFE" w:rsidP="001A2BF7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AFE" w:rsidRPr="00524283" w:rsidRDefault="00382AFE" w:rsidP="001A2BF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AFE" w:rsidRPr="00524283" w:rsidRDefault="00382AFE" w:rsidP="00EE12A0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AFE" w:rsidRPr="00524283" w:rsidRDefault="00382AFE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AFE" w:rsidRPr="00524283" w:rsidRDefault="00382AFE" w:rsidP="001A2BF7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AFE" w:rsidRPr="00524283" w:rsidRDefault="00382AFE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AFE" w:rsidRPr="00524283" w:rsidRDefault="00382AFE" w:rsidP="001A2BF7">
            <w:pPr>
              <w:rPr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AFE" w:rsidRPr="00524283" w:rsidRDefault="00382AFE" w:rsidP="001A2BF7">
            <w:pPr>
              <w:rPr>
                <w:b/>
                <w:bCs/>
                <w:color w:val="000000"/>
              </w:rPr>
            </w:pPr>
          </w:p>
        </w:tc>
      </w:tr>
      <w:tr w:rsidR="004029F7" w:rsidRPr="00524283" w:rsidTr="00382AFE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029F7" w:rsidRPr="00524283" w:rsidRDefault="004029F7" w:rsidP="00E17876">
            <w:pPr>
              <w:jc w:val="both"/>
              <w:rPr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029F7" w:rsidRPr="00524283" w:rsidRDefault="004029F7" w:rsidP="00E17876">
            <w:pPr>
              <w:jc w:val="center"/>
              <w:rPr>
                <w:color w:val="000000"/>
              </w:rPr>
            </w:pPr>
          </w:p>
          <w:p w:rsidR="004029F7" w:rsidRPr="00524283" w:rsidRDefault="004029F7" w:rsidP="00E1787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029F7" w:rsidRPr="00524283" w:rsidRDefault="004029F7" w:rsidP="00E17876">
            <w:pPr>
              <w:jc w:val="center"/>
              <w:rPr>
                <w:color w:val="000000"/>
              </w:rPr>
            </w:pPr>
          </w:p>
          <w:p w:rsidR="004029F7" w:rsidRPr="00524283" w:rsidRDefault="004029F7" w:rsidP="00E1787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524283" w:rsidRDefault="004029F7" w:rsidP="00E17876">
            <w:pPr>
              <w:jc w:val="center"/>
              <w:rPr>
                <w:color w:val="000000"/>
              </w:rPr>
            </w:pPr>
          </w:p>
          <w:p w:rsidR="004029F7" w:rsidRPr="00524283" w:rsidRDefault="004029F7" w:rsidP="00E1787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524283" w:rsidRDefault="004029F7" w:rsidP="00E17876">
            <w:pPr>
              <w:jc w:val="center"/>
              <w:rPr>
                <w:color w:val="000000"/>
              </w:rPr>
            </w:pPr>
          </w:p>
          <w:p w:rsidR="004029F7" w:rsidRPr="00524283" w:rsidRDefault="004029F7" w:rsidP="00E1787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029F7" w:rsidRDefault="004029F7" w:rsidP="00E17876">
            <w:pPr>
              <w:rPr>
                <w:color w:val="000000"/>
              </w:rPr>
            </w:pPr>
          </w:p>
          <w:p w:rsidR="004029F7" w:rsidRDefault="004029F7" w:rsidP="00E17876">
            <w:pPr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524283" w:rsidRDefault="004029F7" w:rsidP="00E17876">
            <w:pPr>
              <w:rPr>
                <w:color w:val="000000"/>
              </w:rPr>
            </w:pPr>
          </w:p>
          <w:p w:rsidR="004029F7" w:rsidRPr="00524283" w:rsidRDefault="004029F7" w:rsidP="00E17876">
            <w:pPr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524283" w:rsidRDefault="004029F7" w:rsidP="00E17876">
            <w:pPr>
              <w:rPr>
                <w:color w:val="000000"/>
              </w:rPr>
            </w:pPr>
          </w:p>
          <w:p w:rsidR="004029F7" w:rsidRPr="00524283" w:rsidRDefault="004029F7" w:rsidP="00E17876">
            <w:pPr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029F7" w:rsidRPr="00524283" w:rsidRDefault="004029F7" w:rsidP="00E17876">
            <w:pPr>
              <w:rPr>
                <w:color w:val="000000"/>
              </w:rPr>
            </w:pPr>
          </w:p>
          <w:p w:rsidR="004029F7" w:rsidRPr="00524283" w:rsidRDefault="004029F7" w:rsidP="00E17876">
            <w:pPr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524283" w:rsidRDefault="004029F7" w:rsidP="00E17876">
            <w:pPr>
              <w:rPr>
                <w:color w:val="000000"/>
              </w:rPr>
            </w:pPr>
          </w:p>
          <w:p w:rsidR="004029F7" w:rsidRPr="00524283" w:rsidRDefault="004029F7" w:rsidP="00E17876">
            <w:pPr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4029F7" w:rsidP="00382AFE">
            <w:pPr>
              <w:jc w:val="center"/>
              <w:rPr>
                <w:b/>
                <w:bCs/>
                <w:color w:val="000000"/>
              </w:rPr>
            </w:pPr>
          </w:p>
          <w:p w:rsidR="004029F7" w:rsidRPr="00524283" w:rsidRDefault="004029F7" w:rsidP="00382A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4029F7" w:rsidRPr="00524283" w:rsidTr="006F7335">
        <w:trPr>
          <w:trHeight w:val="403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Классные часы на сплочение коллектива, привитие социальных норм и ценностей</w:t>
            </w: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</w:tr>
      <w:tr w:rsidR="004029F7" w:rsidRPr="00524283" w:rsidTr="00CD0E3F">
        <w:trPr>
          <w:trHeight w:val="244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Духовно-нравственное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 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20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4029F7" w:rsidRPr="00524283" w:rsidTr="005870D0">
        <w:trPr>
          <w:trHeight w:val="110"/>
        </w:trPr>
        <w:tc>
          <w:tcPr>
            <w:tcW w:w="7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Акции, посвященные Дн</w:t>
            </w:r>
            <w:r>
              <w:rPr>
                <w:color w:val="000000"/>
              </w:rPr>
              <w:t>ю Победы, Дню защитника Отечест</w:t>
            </w:r>
            <w:r w:rsidRPr="00524283">
              <w:rPr>
                <w:color w:val="000000"/>
              </w:rPr>
              <w:t>ва (Красная гвоздика, конкурс песни и строя, Обелиск, митинг, Литературно-музыкальные композиции)</w:t>
            </w: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524283" w:rsidRDefault="004029F7" w:rsidP="001A2BF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color w:val="00000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</w:tr>
      <w:tr w:rsidR="004029F7" w:rsidRPr="00524283" w:rsidTr="007E1CAA">
        <w:trPr>
          <w:trHeight w:val="500"/>
        </w:trPr>
        <w:tc>
          <w:tcPr>
            <w:tcW w:w="7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  <w:r w:rsidRPr="00524283">
              <w:rPr>
                <w:color w:val="000000"/>
              </w:rPr>
              <w:t>, направленные на духовно-нравственное развитие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4029F7" w:rsidRPr="00524283" w:rsidTr="004029F7">
        <w:trPr>
          <w:trHeight w:val="589"/>
        </w:trPr>
        <w:tc>
          <w:tcPr>
            <w:tcW w:w="7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29F7" w:rsidRPr="00524283" w:rsidRDefault="004029F7" w:rsidP="001A2BF7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9F7" w:rsidRPr="00524283" w:rsidRDefault="004029F7" w:rsidP="001A2BF7">
            <w:pPr>
              <w:jc w:val="both"/>
              <w:rPr>
                <w:color w:val="000000"/>
              </w:rPr>
            </w:pPr>
            <w:r w:rsidRPr="00524283">
              <w:rPr>
                <w:color w:val="000000"/>
              </w:rPr>
              <w:t>Посещение музея и библиотеки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F7" w:rsidRPr="00D439FD" w:rsidRDefault="004029F7" w:rsidP="00EE12A0">
            <w:pPr>
              <w:jc w:val="center"/>
              <w:rPr>
                <w:b/>
                <w:color w:val="000000"/>
              </w:rPr>
            </w:pPr>
            <w:r w:rsidRPr="00D439FD">
              <w:rPr>
                <w:b/>
                <w:color w:val="000000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4029F7" w:rsidRPr="00524283" w:rsidTr="004029F7">
        <w:trPr>
          <w:trHeight w:val="1016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  <w:color w:val="000000"/>
              </w:rPr>
            </w:pPr>
            <w:r w:rsidRPr="0052428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029F7" w:rsidRPr="00524283" w:rsidRDefault="004029F7" w:rsidP="001A2BF7">
            <w:pPr>
              <w:rPr>
                <w:b/>
                <w:bCs/>
                <w:color w:val="FF0000"/>
              </w:rPr>
            </w:pPr>
            <w:r w:rsidRPr="00524283">
              <w:rPr>
                <w:b/>
                <w:bCs/>
                <w:color w:val="FF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 w:rsidRPr="00524283">
              <w:rPr>
                <w:b/>
                <w:bCs/>
              </w:rPr>
              <w:t>340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 w:rsidRPr="00524283">
              <w:rPr>
                <w:b/>
                <w:bCs/>
              </w:rPr>
              <w:t>340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 w:rsidRPr="00524283">
              <w:rPr>
                <w:b/>
                <w:bCs/>
              </w:rPr>
              <w:t>340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4029F7" w:rsidRPr="00524283" w:rsidRDefault="004029F7" w:rsidP="00EE1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29F7" w:rsidRPr="00524283" w:rsidRDefault="004029F7" w:rsidP="001A2BF7">
            <w:pPr>
              <w:jc w:val="center"/>
              <w:rPr>
                <w:b/>
                <w:bCs/>
              </w:rPr>
            </w:pPr>
            <w:r w:rsidRPr="00524283">
              <w:rPr>
                <w:b/>
                <w:bCs/>
              </w:rPr>
              <w:t>1700</w:t>
            </w:r>
          </w:p>
        </w:tc>
      </w:tr>
    </w:tbl>
    <w:p w:rsidR="00F25DF6" w:rsidRDefault="00F25DF6" w:rsidP="005D43C9">
      <w:pPr>
        <w:autoSpaceDE w:val="0"/>
        <w:autoSpaceDN w:val="0"/>
        <w:adjustRightInd w:val="0"/>
        <w:ind w:firstLine="708"/>
        <w:jc w:val="both"/>
        <w:rPr>
          <w:color w:val="000000"/>
        </w:rPr>
        <w:sectPr w:rsidR="00F25DF6" w:rsidSect="00F25D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43C9" w:rsidRDefault="005D43C9" w:rsidP="005D43C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947371" w:rsidRPr="00A349F2" w:rsidRDefault="00947371" w:rsidP="00382AFE">
      <w:pPr>
        <w:spacing w:after="37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349F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Промежуточная аттестация</w:t>
      </w:r>
    </w:p>
    <w:p w:rsidR="00947371" w:rsidRPr="00A349F2" w:rsidRDefault="00947371" w:rsidP="00382AFE">
      <w:pPr>
        <w:spacing w:after="3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349F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</w:t>
      </w:r>
    </w:p>
    <w:p w:rsidR="00382AFE" w:rsidRPr="00A349F2" w:rsidRDefault="00382AFE" w:rsidP="00382AFE">
      <w:pPr>
        <w:spacing w:after="3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349F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Результаты могут быть учтены в форме защиты проектной работы, выполнения норматива, результатов в различных соревнованиях, 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5D43C9" w:rsidRPr="00A349F2" w:rsidRDefault="005D43C9" w:rsidP="005D43C9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</w:p>
    <w:p w:rsidR="005D43C9" w:rsidRPr="002D3999" w:rsidRDefault="005D43C9" w:rsidP="005D43C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2BF7" w:rsidRDefault="001A2BF7" w:rsidP="005D43C9">
      <w:pPr>
        <w:jc w:val="both"/>
      </w:pPr>
    </w:p>
    <w:sectPr w:rsidR="001A2BF7" w:rsidSect="0097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C8"/>
    <w:multiLevelType w:val="hybridMultilevel"/>
    <w:tmpl w:val="125E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74548"/>
    <w:multiLevelType w:val="hybridMultilevel"/>
    <w:tmpl w:val="3A8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C42D3"/>
    <w:multiLevelType w:val="hybridMultilevel"/>
    <w:tmpl w:val="9D7C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D43C9"/>
    <w:rsid w:val="001517C5"/>
    <w:rsid w:val="001A2BF7"/>
    <w:rsid w:val="00382AFE"/>
    <w:rsid w:val="004029F7"/>
    <w:rsid w:val="005D43C9"/>
    <w:rsid w:val="00786B28"/>
    <w:rsid w:val="00947371"/>
    <w:rsid w:val="00975512"/>
    <w:rsid w:val="009A7420"/>
    <w:rsid w:val="00A018E8"/>
    <w:rsid w:val="00A349F2"/>
    <w:rsid w:val="00C55E4D"/>
    <w:rsid w:val="00D6221F"/>
    <w:rsid w:val="00E32DE5"/>
    <w:rsid w:val="00F2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C9"/>
    <w:pPr>
      <w:ind w:left="720"/>
      <w:contextualSpacing/>
    </w:pPr>
  </w:style>
  <w:style w:type="paragraph" w:customStyle="1" w:styleId="ConsPlusNormal">
    <w:name w:val="ConsPlusNormal"/>
    <w:rsid w:val="005D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5D43C9"/>
    <w:pPr>
      <w:spacing w:after="0" w:line="240" w:lineRule="auto"/>
    </w:pPr>
    <w:rPr>
      <w:rFonts w:ascii="Times New Roman" w:hAnsi="Times New Roman" w:cs="Times New Roman"/>
      <w:color w:val="000000"/>
      <w:spacing w:val="-2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3C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qFormat/>
    <w:rsid w:val="009A74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Гвоздева</dc:creator>
  <cp:lastModifiedBy>Наталия Гвоздева</cp:lastModifiedBy>
  <cp:revision>4</cp:revision>
  <dcterms:created xsi:type="dcterms:W3CDTF">2023-09-28T13:24:00Z</dcterms:created>
  <dcterms:modified xsi:type="dcterms:W3CDTF">2023-10-18T15:17:00Z</dcterms:modified>
</cp:coreProperties>
</file>